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BB1EA1" w:rsidP="0081133F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7D0E26">
        <w:rPr>
          <w:sz w:val="28"/>
          <w:szCs w:val="28"/>
        </w:rPr>
        <w:t>.</w:t>
      </w:r>
      <w:r w:rsidR="009711DE">
        <w:rPr>
          <w:sz w:val="28"/>
          <w:szCs w:val="28"/>
        </w:rPr>
        <w:t>0</w:t>
      </w:r>
      <w:r w:rsidR="00A245D7">
        <w:rPr>
          <w:sz w:val="28"/>
          <w:szCs w:val="28"/>
        </w:rPr>
        <w:t>2</w:t>
      </w:r>
      <w:r w:rsidR="00DF08F8">
        <w:rPr>
          <w:sz w:val="28"/>
          <w:szCs w:val="28"/>
        </w:rPr>
        <w:t>.201</w:t>
      </w:r>
      <w:r w:rsidR="009F3BEF">
        <w:rPr>
          <w:sz w:val="28"/>
          <w:szCs w:val="28"/>
        </w:rPr>
        <w:t xml:space="preserve">9                                                 </w:t>
      </w:r>
      <w:r w:rsidR="00DD5A97">
        <w:rPr>
          <w:sz w:val="32"/>
          <w:szCs w:val="32"/>
        </w:rPr>
        <w:t xml:space="preserve">№ </w:t>
      </w:r>
      <w:r w:rsidR="00332D6E">
        <w:rPr>
          <w:sz w:val="32"/>
          <w:szCs w:val="32"/>
        </w:rPr>
        <w:t>1</w:t>
      </w:r>
      <w:r>
        <w:rPr>
          <w:sz w:val="32"/>
          <w:szCs w:val="32"/>
        </w:rPr>
        <w:t>6</w:t>
      </w:r>
      <w:r w:rsidR="00AD35D8">
        <w:rPr>
          <w:sz w:val="28"/>
          <w:szCs w:val="28"/>
        </w:rPr>
        <w:t xml:space="preserve">                            х.</w:t>
      </w:r>
      <w:r w:rsidR="009F3BEF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4F5B5B" w:rsidRDefault="00BB1EA1" w:rsidP="00BB1EA1">
      <w:pPr>
        <w:shd w:val="clear" w:color="auto" w:fill="FFFFFF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BB1EA1">
        <w:rPr>
          <w:sz w:val="28"/>
          <w:szCs w:val="28"/>
        </w:rPr>
        <w:t>О расходовании в 2019 году средств субсидии, предоставляемой из областного бюджета бюджету муниципального образования «</w:t>
      </w:r>
      <w:r>
        <w:rPr>
          <w:sz w:val="28"/>
          <w:szCs w:val="28"/>
        </w:rPr>
        <w:t>Майорское сельское поселение</w:t>
      </w:r>
      <w:r w:rsidRPr="00BB1EA1">
        <w:rPr>
          <w:sz w:val="28"/>
          <w:szCs w:val="28"/>
        </w:rPr>
        <w:t>» на капитальный ремонт памятник</w:t>
      </w:r>
      <w:r>
        <w:rPr>
          <w:sz w:val="28"/>
          <w:szCs w:val="28"/>
        </w:rPr>
        <w:t>а</w:t>
      </w:r>
    </w:p>
    <w:p w:rsidR="00BB1EA1" w:rsidRPr="005411C8" w:rsidRDefault="00BB1EA1" w:rsidP="003E5EEC">
      <w:pPr>
        <w:tabs>
          <w:tab w:val="left" w:pos="-2340"/>
        </w:tabs>
        <w:jc w:val="both"/>
        <w:rPr>
          <w:sz w:val="36"/>
          <w:szCs w:val="36"/>
        </w:rPr>
      </w:pPr>
    </w:p>
    <w:p w:rsidR="003D75D7" w:rsidRPr="003E5EEC" w:rsidRDefault="00BB1EA1" w:rsidP="003E5EEC">
      <w:pPr>
        <w:tabs>
          <w:tab w:val="left" w:pos="-2340"/>
        </w:tabs>
        <w:jc w:val="both"/>
        <w:rPr>
          <w:sz w:val="28"/>
          <w:szCs w:val="28"/>
        </w:rPr>
      </w:pPr>
      <w:r>
        <w:tab/>
      </w:r>
      <w:r w:rsidRPr="00BB1EA1">
        <w:rPr>
          <w:sz w:val="28"/>
          <w:szCs w:val="28"/>
        </w:rPr>
        <w:t>В соответствии c Областным законом Ростовской области от 25.12.2018 № 70-ЗС «Об областном бюджете на 2019 год и на плановый период 2020 и 2021 годов», постановлением Правительства Ростовской области от 30.08.2012 № 834 «О порядке расходования субсидий и иных межбюджетных трансфертов, предоставляемых из областного бюджета местным бюджетам», постановлением Правительства Ростовской области от 17.10.2018 № 653 «Об утверждении государственной программы Ростовской области «Развитие культуры и туризма» и постановлением Правительства Ростовской области от 28.12.2011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</w:t>
      </w:r>
      <w:r w:rsidR="004F5B5B" w:rsidRPr="00BB1EA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постановление Администрации Орловского района от 20.02.2019 № 127 «</w:t>
      </w:r>
      <w:r w:rsidRPr="00BB1EA1">
        <w:rPr>
          <w:sz w:val="28"/>
          <w:szCs w:val="28"/>
        </w:rPr>
        <w:t>О расходовании в 2019 году средств субсидии, предоставляемой из областного бюджета бюджету муниципального образования «Орловский район» на капитальный ремонт памятников</w:t>
      </w:r>
      <w:r>
        <w:rPr>
          <w:sz w:val="28"/>
          <w:szCs w:val="28"/>
        </w:rPr>
        <w:t xml:space="preserve">»,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r w:rsidR="003D75D7" w:rsidRPr="00EF3F5C">
        <w:rPr>
          <w:b/>
          <w:color w:val="000000"/>
          <w:sz w:val="28"/>
          <w:szCs w:val="28"/>
        </w:rPr>
        <w:t>п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</w:p>
    <w:p w:rsidR="00AD35D8" w:rsidRPr="00BB1EA1" w:rsidRDefault="00AD35D8" w:rsidP="003D75D7">
      <w:pPr>
        <w:jc w:val="both"/>
        <w:rPr>
          <w:color w:val="000000"/>
          <w:sz w:val="36"/>
          <w:szCs w:val="36"/>
        </w:rPr>
      </w:pPr>
    </w:p>
    <w:p w:rsidR="00BB1EA1" w:rsidRPr="009F3205" w:rsidRDefault="00BB1EA1" w:rsidP="00BB1EA1">
      <w:pPr>
        <w:ind w:firstLine="709"/>
        <w:jc w:val="both"/>
        <w:rPr>
          <w:sz w:val="28"/>
          <w:szCs w:val="28"/>
        </w:rPr>
      </w:pPr>
      <w:r w:rsidRPr="009F3205">
        <w:rPr>
          <w:sz w:val="28"/>
          <w:szCs w:val="28"/>
        </w:rPr>
        <w:t xml:space="preserve">1. Определить </w:t>
      </w:r>
      <w:r>
        <w:rPr>
          <w:sz w:val="28"/>
          <w:szCs w:val="28"/>
        </w:rPr>
        <w:t xml:space="preserve">перечень </w:t>
      </w:r>
      <w:r w:rsidRPr="009F3205">
        <w:rPr>
          <w:sz w:val="28"/>
          <w:szCs w:val="28"/>
        </w:rPr>
        <w:t>получателе</w:t>
      </w:r>
      <w:r>
        <w:rPr>
          <w:sz w:val="28"/>
          <w:szCs w:val="28"/>
        </w:rPr>
        <w:t xml:space="preserve">й </w:t>
      </w:r>
      <w:r>
        <w:rPr>
          <w:rFonts w:eastAsia="Calibri"/>
          <w:sz w:val="28"/>
          <w:szCs w:val="28"/>
        </w:rPr>
        <w:t xml:space="preserve">иных межбюджетных трансфертов на </w:t>
      </w:r>
      <w:r w:rsidRPr="00BB1EA1">
        <w:rPr>
          <w:sz w:val="28"/>
          <w:szCs w:val="28"/>
        </w:rPr>
        <w:t>капитальный ремонт памятник</w:t>
      </w:r>
      <w:r>
        <w:rPr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(далее – межбюджетные трансферты) </w:t>
      </w:r>
      <w:r>
        <w:rPr>
          <w:sz w:val="28"/>
          <w:szCs w:val="28"/>
        </w:rPr>
        <w:t>согласно приложению к настоящему постановлению</w:t>
      </w:r>
      <w:r w:rsidRPr="009F3205">
        <w:rPr>
          <w:sz w:val="28"/>
          <w:szCs w:val="28"/>
        </w:rPr>
        <w:t>.</w:t>
      </w:r>
    </w:p>
    <w:p w:rsidR="00BB1EA1" w:rsidRDefault="00BB1EA1" w:rsidP="00BB1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Главному бухгалтеру Администрации Майорского сельского поселения Ясковец Е.Н. обеспечить:</w:t>
      </w:r>
    </w:p>
    <w:p w:rsidR="004D4B9F" w:rsidRDefault="004D4B9F" w:rsidP="004F5B5B">
      <w:pPr>
        <w:ind w:firstLine="709"/>
        <w:jc w:val="both"/>
        <w:rPr>
          <w:sz w:val="28"/>
          <w:szCs w:val="28"/>
        </w:rPr>
      </w:pPr>
      <w:r w:rsidRPr="004D4B9F">
        <w:rPr>
          <w:sz w:val="28"/>
          <w:szCs w:val="28"/>
        </w:rPr>
        <w:t xml:space="preserve">2.1. Заключение соглашений между Администрацией Орловского района Ростовской области и </w:t>
      </w:r>
      <w:r>
        <w:rPr>
          <w:sz w:val="28"/>
          <w:szCs w:val="28"/>
        </w:rPr>
        <w:t>Администрацией Майорского сельского поселения, входящее</w:t>
      </w:r>
      <w:r w:rsidRPr="004D4B9F">
        <w:rPr>
          <w:sz w:val="28"/>
          <w:szCs w:val="28"/>
        </w:rPr>
        <w:t xml:space="preserve"> в состав муниципального образования «Орловский район», о направлении в 2019 году субсидии, предоставляемой из областного бюджета бюджету муниципального образования «Орловский район», и передаваемой бюджету </w:t>
      </w:r>
      <w:r>
        <w:rPr>
          <w:sz w:val="28"/>
          <w:szCs w:val="28"/>
        </w:rPr>
        <w:t>Майорского сельского поселения</w:t>
      </w:r>
      <w:r w:rsidRPr="004D4B9F">
        <w:rPr>
          <w:sz w:val="28"/>
          <w:szCs w:val="28"/>
        </w:rPr>
        <w:t xml:space="preserve"> в форме иных межбюджетных трансфертов на капитальный ремонт памятник</w:t>
      </w:r>
      <w:r>
        <w:rPr>
          <w:sz w:val="28"/>
          <w:szCs w:val="28"/>
        </w:rPr>
        <w:t>а</w:t>
      </w:r>
      <w:r w:rsidRPr="004D4B9F">
        <w:rPr>
          <w:sz w:val="28"/>
          <w:szCs w:val="28"/>
        </w:rPr>
        <w:t xml:space="preserve">. </w:t>
      </w:r>
    </w:p>
    <w:p w:rsidR="004D4B9F" w:rsidRDefault="004D4B9F" w:rsidP="004F5B5B">
      <w:pPr>
        <w:ind w:firstLine="709"/>
        <w:jc w:val="both"/>
        <w:rPr>
          <w:sz w:val="28"/>
          <w:szCs w:val="28"/>
        </w:rPr>
      </w:pPr>
      <w:r w:rsidRPr="004D4B9F">
        <w:rPr>
          <w:sz w:val="28"/>
          <w:szCs w:val="28"/>
        </w:rPr>
        <w:t xml:space="preserve">2.2. Своевременное представление в министерство культуры Ростовской области документов на финансирование субсидии. </w:t>
      </w:r>
    </w:p>
    <w:p w:rsidR="004D4B9F" w:rsidRDefault="004D4B9F" w:rsidP="004F5B5B">
      <w:pPr>
        <w:ind w:firstLine="709"/>
        <w:jc w:val="both"/>
        <w:rPr>
          <w:sz w:val="28"/>
          <w:szCs w:val="28"/>
        </w:rPr>
      </w:pPr>
      <w:r w:rsidRPr="004D4B9F">
        <w:rPr>
          <w:sz w:val="28"/>
          <w:szCs w:val="28"/>
        </w:rPr>
        <w:lastRenderedPageBreak/>
        <w:t xml:space="preserve">2.3. Своевременное представление в министерство культуры Ростовской области отчетов об использовании средств областного бюджета, предоставленных в форме субсидии. </w:t>
      </w:r>
    </w:p>
    <w:p w:rsidR="004D4B9F" w:rsidRDefault="004D4B9F" w:rsidP="004F5B5B">
      <w:pPr>
        <w:ind w:firstLine="709"/>
        <w:jc w:val="both"/>
        <w:rPr>
          <w:sz w:val="28"/>
          <w:szCs w:val="28"/>
        </w:rPr>
      </w:pPr>
      <w:r w:rsidRPr="004D4B9F">
        <w:rPr>
          <w:sz w:val="28"/>
          <w:szCs w:val="28"/>
        </w:rPr>
        <w:t xml:space="preserve">2.4. Контроль за целевым и эффективным использованием средств субсидии на капитальный ремонт памятников. </w:t>
      </w:r>
    </w:p>
    <w:p w:rsidR="004D4B9F" w:rsidRDefault="004D4B9F" w:rsidP="004F5B5B">
      <w:pPr>
        <w:ind w:firstLine="709"/>
        <w:jc w:val="both"/>
        <w:rPr>
          <w:sz w:val="28"/>
          <w:szCs w:val="28"/>
        </w:rPr>
      </w:pPr>
      <w:r w:rsidRPr="004D4B9F">
        <w:rPr>
          <w:sz w:val="28"/>
          <w:szCs w:val="28"/>
        </w:rPr>
        <w:t xml:space="preserve">3. Администрации </w:t>
      </w:r>
      <w:r>
        <w:rPr>
          <w:sz w:val="28"/>
          <w:szCs w:val="28"/>
        </w:rPr>
        <w:t>Майорского сельского поселения</w:t>
      </w:r>
      <w:r w:rsidRPr="004D4B9F">
        <w:rPr>
          <w:sz w:val="28"/>
          <w:szCs w:val="28"/>
        </w:rPr>
        <w:t xml:space="preserve"> обеспечить: </w:t>
      </w:r>
    </w:p>
    <w:p w:rsidR="004D4B9F" w:rsidRDefault="004D4B9F" w:rsidP="004F5B5B">
      <w:pPr>
        <w:ind w:firstLine="709"/>
        <w:jc w:val="both"/>
        <w:rPr>
          <w:sz w:val="28"/>
          <w:szCs w:val="28"/>
        </w:rPr>
      </w:pPr>
      <w:r w:rsidRPr="004D4B9F">
        <w:rPr>
          <w:sz w:val="28"/>
          <w:szCs w:val="28"/>
        </w:rPr>
        <w:t>3.1. Своевременное п</w:t>
      </w:r>
      <w:r>
        <w:rPr>
          <w:sz w:val="28"/>
          <w:szCs w:val="28"/>
        </w:rPr>
        <w:t>олучение</w:t>
      </w:r>
      <w:r w:rsidRPr="004D4B9F">
        <w:rPr>
          <w:sz w:val="28"/>
          <w:szCs w:val="28"/>
        </w:rPr>
        <w:t xml:space="preserve"> средств субсидии на капитальный ремонт памятник</w:t>
      </w:r>
      <w:r>
        <w:rPr>
          <w:sz w:val="28"/>
          <w:szCs w:val="28"/>
        </w:rPr>
        <w:t>а</w:t>
      </w:r>
      <w:r w:rsidRPr="004D4B9F">
        <w:rPr>
          <w:sz w:val="28"/>
          <w:szCs w:val="28"/>
        </w:rPr>
        <w:t xml:space="preserve"> на лицевые счета ад</w:t>
      </w:r>
      <w:r>
        <w:rPr>
          <w:sz w:val="28"/>
          <w:szCs w:val="28"/>
        </w:rPr>
        <w:t>министрации Майорского сельского поселения</w:t>
      </w:r>
      <w:r w:rsidRPr="004D4B9F">
        <w:rPr>
          <w:sz w:val="28"/>
          <w:szCs w:val="28"/>
        </w:rPr>
        <w:t xml:space="preserve">, в форме иных межбюджетных трансфертов. </w:t>
      </w:r>
    </w:p>
    <w:p w:rsidR="004D4B9F" w:rsidRDefault="004D4B9F" w:rsidP="004F5B5B">
      <w:pPr>
        <w:ind w:firstLine="709"/>
        <w:jc w:val="both"/>
        <w:rPr>
          <w:sz w:val="28"/>
          <w:szCs w:val="28"/>
        </w:rPr>
      </w:pPr>
      <w:r w:rsidRPr="004D4B9F">
        <w:rPr>
          <w:sz w:val="28"/>
          <w:szCs w:val="28"/>
        </w:rPr>
        <w:t xml:space="preserve">3.2. Возврат в доход областного бюджета неиспользованных средств субсидии в порядке, установленном приказом министерства финансов Ростовской области от 02.12.2013 № 120 «О порядке взыскания в доход областного бюджета неиспользованных остатков межбюджетных трансфертов, полученных в форме субсидий, субвенций и иных межбюджетных трансфертов». </w:t>
      </w:r>
    </w:p>
    <w:p w:rsidR="004D4B9F" w:rsidRDefault="004D4B9F" w:rsidP="004F5B5B">
      <w:pPr>
        <w:ind w:firstLine="709"/>
        <w:jc w:val="both"/>
        <w:rPr>
          <w:sz w:val="28"/>
          <w:szCs w:val="28"/>
        </w:rPr>
      </w:pPr>
      <w:r w:rsidRPr="004D4B9F">
        <w:rPr>
          <w:sz w:val="28"/>
          <w:szCs w:val="28"/>
        </w:rPr>
        <w:t xml:space="preserve">3.3. Пропорциональное уменьшение субсидии на сумму сложившейся экономии в части софинансирования из областного бюджета. </w:t>
      </w:r>
    </w:p>
    <w:p w:rsidR="004D4B9F" w:rsidRDefault="004D4B9F" w:rsidP="004F5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4D4B9F">
        <w:rPr>
          <w:sz w:val="28"/>
          <w:szCs w:val="28"/>
        </w:rPr>
        <w:t>. Обеспечить целевое и эффективное использование средств, предоставляемых из областного бюджета на капитальный ремонт памятник</w:t>
      </w:r>
      <w:r>
        <w:rPr>
          <w:sz w:val="28"/>
          <w:szCs w:val="28"/>
        </w:rPr>
        <w:t>а</w:t>
      </w:r>
      <w:r w:rsidRPr="004D4B9F">
        <w:rPr>
          <w:sz w:val="28"/>
          <w:szCs w:val="28"/>
        </w:rPr>
        <w:t xml:space="preserve">. </w:t>
      </w:r>
    </w:p>
    <w:p w:rsidR="004D4B9F" w:rsidRDefault="004D4B9F" w:rsidP="004F5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D4B9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D4B9F">
        <w:rPr>
          <w:sz w:val="28"/>
          <w:szCs w:val="28"/>
        </w:rPr>
        <w:t>. Предусмотреть средства местного бюджета, направляемые на софинансирование расходов за счет средств областного бюджета на капитальный ремонт памятник</w:t>
      </w:r>
      <w:r>
        <w:rPr>
          <w:sz w:val="28"/>
          <w:szCs w:val="28"/>
        </w:rPr>
        <w:t>а</w:t>
      </w:r>
    </w:p>
    <w:p w:rsidR="004D4B9F" w:rsidRDefault="004D4B9F" w:rsidP="004F5B5B">
      <w:pPr>
        <w:ind w:firstLine="709"/>
        <w:jc w:val="both"/>
        <w:rPr>
          <w:sz w:val="28"/>
          <w:szCs w:val="28"/>
        </w:rPr>
      </w:pPr>
    </w:p>
    <w:p w:rsidR="004D4B9F" w:rsidRDefault="004D4B9F" w:rsidP="004F5B5B">
      <w:pPr>
        <w:ind w:firstLine="709"/>
        <w:jc w:val="both"/>
        <w:rPr>
          <w:sz w:val="28"/>
          <w:szCs w:val="28"/>
        </w:rPr>
      </w:pPr>
    </w:p>
    <w:p w:rsidR="00517CA8" w:rsidRPr="004D4B9F" w:rsidRDefault="004D4B9F" w:rsidP="004F5B5B">
      <w:pPr>
        <w:ind w:firstLine="709"/>
        <w:jc w:val="both"/>
        <w:rPr>
          <w:color w:val="000000"/>
          <w:sz w:val="28"/>
          <w:szCs w:val="28"/>
        </w:rPr>
      </w:pPr>
      <w:r w:rsidRPr="004D4B9F">
        <w:rPr>
          <w:sz w:val="28"/>
          <w:szCs w:val="28"/>
        </w:rPr>
        <w:t>.</w:t>
      </w: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4B9F" w:rsidRDefault="004D4B9F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D4B9F" w:rsidRDefault="004D4B9F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D4B9F" w:rsidRDefault="004D4B9F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D4B9F" w:rsidRDefault="004D4B9F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D4B9F" w:rsidRDefault="004D4B9F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D4B9F" w:rsidRDefault="004D4B9F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D4B9F" w:rsidRDefault="004D4B9F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D4B9F" w:rsidRDefault="004D4B9F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D4B9F" w:rsidRDefault="004D4B9F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D4B9F" w:rsidRDefault="004D4B9F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D4B9F" w:rsidRDefault="004D4B9F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D4B9F" w:rsidRDefault="004D4B9F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D4B9F" w:rsidRDefault="004D4B9F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D4B9F" w:rsidRDefault="004D4B9F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D4B9F" w:rsidRDefault="004D4B9F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D4B9F" w:rsidRDefault="004D4B9F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D4B9F" w:rsidRDefault="004D4B9F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D4B9F" w:rsidRDefault="004D4B9F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D4B9F" w:rsidRDefault="004D4B9F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lastRenderedPageBreak/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</w:p>
    <w:p w:rsidR="004F5B5B" w:rsidRPr="001F5244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4D4B9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.0</w:t>
      </w:r>
      <w:r w:rsidR="00A245D7">
        <w:rPr>
          <w:color w:val="000000"/>
          <w:sz w:val="28"/>
          <w:szCs w:val="28"/>
        </w:rPr>
        <w:t>2</w:t>
      </w:r>
      <w:r w:rsidR="00DF08F8">
        <w:rPr>
          <w:color w:val="000000"/>
          <w:sz w:val="28"/>
          <w:szCs w:val="28"/>
        </w:rPr>
        <w:t>.201</w:t>
      </w:r>
      <w:r w:rsidR="00A245D7">
        <w:rPr>
          <w:color w:val="000000"/>
          <w:sz w:val="28"/>
          <w:szCs w:val="28"/>
        </w:rPr>
        <w:t>9</w:t>
      </w:r>
      <w:r w:rsidR="004F5B5B" w:rsidRPr="001F5244">
        <w:rPr>
          <w:color w:val="000000"/>
          <w:sz w:val="28"/>
          <w:szCs w:val="28"/>
        </w:rPr>
        <w:t xml:space="preserve"> № </w:t>
      </w:r>
      <w:r w:rsidR="00332D6E">
        <w:rPr>
          <w:color w:val="000000"/>
          <w:sz w:val="28"/>
          <w:szCs w:val="28"/>
        </w:rPr>
        <w:t>1</w:t>
      </w:r>
      <w:r w:rsidR="004D4B9F">
        <w:rPr>
          <w:color w:val="000000"/>
          <w:sz w:val="28"/>
          <w:szCs w:val="28"/>
        </w:rPr>
        <w:t>6</w:t>
      </w:r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F5B5B" w:rsidRPr="004D4B9F" w:rsidRDefault="004D4B9F" w:rsidP="004D4B9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D4B9F">
        <w:rPr>
          <w:sz w:val="28"/>
          <w:szCs w:val="28"/>
        </w:rPr>
        <w:t>олучател</w:t>
      </w:r>
      <w:r>
        <w:rPr>
          <w:sz w:val="28"/>
          <w:szCs w:val="28"/>
        </w:rPr>
        <w:t>и</w:t>
      </w:r>
      <w:r w:rsidRPr="004D4B9F">
        <w:rPr>
          <w:sz w:val="28"/>
          <w:szCs w:val="28"/>
        </w:rPr>
        <w:t xml:space="preserve"> в 2019 году субсидии из областного бюджета на капитальный ремонт памятник</w:t>
      </w:r>
      <w:r>
        <w:rPr>
          <w:sz w:val="28"/>
          <w:szCs w:val="28"/>
        </w:rPr>
        <w:t>а</w:t>
      </w:r>
    </w:p>
    <w:p w:rsidR="004D4B9F" w:rsidRDefault="004D4B9F" w:rsidP="004D4B9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2219"/>
        <w:gridCol w:w="2785"/>
        <w:gridCol w:w="1163"/>
        <w:gridCol w:w="1579"/>
        <w:gridCol w:w="1514"/>
      </w:tblGrid>
      <w:tr w:rsidR="005411C8" w:rsidTr="005411C8">
        <w:tc>
          <w:tcPr>
            <w:tcW w:w="534" w:type="dxa"/>
            <w:vMerge w:val="restart"/>
          </w:tcPr>
          <w:p w:rsidR="005411C8" w:rsidRPr="005411C8" w:rsidRDefault="005411C8" w:rsidP="004D4B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1C8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5411C8" w:rsidRPr="005411C8" w:rsidRDefault="005411C8" w:rsidP="004D4B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1C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118" w:type="dxa"/>
            <w:vMerge w:val="restart"/>
          </w:tcPr>
          <w:p w:rsidR="005411C8" w:rsidRPr="005411C8" w:rsidRDefault="005411C8" w:rsidP="004D4B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1C8">
              <w:rPr>
                <w:sz w:val="28"/>
                <w:szCs w:val="28"/>
              </w:rPr>
              <w:t>Наименование объекта капитального ремонта</w:t>
            </w:r>
          </w:p>
        </w:tc>
        <w:tc>
          <w:tcPr>
            <w:tcW w:w="4501" w:type="dxa"/>
            <w:gridSpan w:val="3"/>
          </w:tcPr>
          <w:p w:rsidR="005411C8" w:rsidRPr="005411C8" w:rsidRDefault="005411C8" w:rsidP="004D4B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1C8">
              <w:rPr>
                <w:sz w:val="28"/>
                <w:szCs w:val="28"/>
              </w:rPr>
              <w:t>Объем субсидии (тыс. рублей)</w:t>
            </w:r>
          </w:p>
        </w:tc>
      </w:tr>
      <w:tr w:rsidR="005411C8" w:rsidTr="005411C8">
        <w:tc>
          <w:tcPr>
            <w:tcW w:w="534" w:type="dxa"/>
            <w:vMerge/>
          </w:tcPr>
          <w:p w:rsidR="005411C8" w:rsidRPr="005411C8" w:rsidRDefault="005411C8" w:rsidP="004D4B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411C8" w:rsidRPr="005411C8" w:rsidRDefault="005411C8" w:rsidP="004D4B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411C8" w:rsidRPr="005411C8" w:rsidRDefault="005411C8" w:rsidP="004D4B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vMerge w:val="restart"/>
          </w:tcPr>
          <w:p w:rsidR="005411C8" w:rsidRPr="005411C8" w:rsidRDefault="005411C8" w:rsidP="004D4B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1C8">
              <w:rPr>
                <w:sz w:val="28"/>
                <w:szCs w:val="28"/>
              </w:rPr>
              <w:t>Всего</w:t>
            </w:r>
          </w:p>
        </w:tc>
        <w:tc>
          <w:tcPr>
            <w:tcW w:w="3286" w:type="dxa"/>
            <w:gridSpan w:val="2"/>
          </w:tcPr>
          <w:p w:rsidR="005411C8" w:rsidRPr="005411C8" w:rsidRDefault="005411C8" w:rsidP="004D4B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1C8">
              <w:rPr>
                <w:sz w:val="28"/>
                <w:szCs w:val="28"/>
              </w:rPr>
              <w:t>в том числе</w:t>
            </w:r>
          </w:p>
        </w:tc>
      </w:tr>
      <w:tr w:rsidR="005411C8" w:rsidTr="005411C8">
        <w:tc>
          <w:tcPr>
            <w:tcW w:w="534" w:type="dxa"/>
            <w:vMerge/>
          </w:tcPr>
          <w:p w:rsidR="005411C8" w:rsidRPr="005411C8" w:rsidRDefault="005411C8" w:rsidP="004D4B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411C8" w:rsidRPr="005411C8" w:rsidRDefault="005411C8" w:rsidP="004D4B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411C8" w:rsidRPr="005411C8" w:rsidRDefault="005411C8" w:rsidP="004D4B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vMerge/>
          </w:tcPr>
          <w:p w:rsidR="005411C8" w:rsidRPr="005411C8" w:rsidRDefault="005411C8" w:rsidP="004D4B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5411C8" w:rsidRPr="005411C8" w:rsidRDefault="005411C8" w:rsidP="004D4B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1C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43" w:type="dxa"/>
          </w:tcPr>
          <w:p w:rsidR="005411C8" w:rsidRPr="005411C8" w:rsidRDefault="005411C8" w:rsidP="004D4B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1C8">
              <w:rPr>
                <w:sz w:val="28"/>
                <w:szCs w:val="28"/>
              </w:rPr>
              <w:t>местный бюджет</w:t>
            </w:r>
          </w:p>
        </w:tc>
      </w:tr>
      <w:tr w:rsidR="004D4B9F" w:rsidTr="005411C8">
        <w:tc>
          <w:tcPr>
            <w:tcW w:w="534" w:type="dxa"/>
          </w:tcPr>
          <w:p w:rsidR="004D4B9F" w:rsidRPr="005411C8" w:rsidRDefault="005411C8" w:rsidP="004D4B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1C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D4B9F" w:rsidRPr="005411C8" w:rsidRDefault="005411C8" w:rsidP="004D4B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1C8">
              <w:rPr>
                <w:sz w:val="28"/>
                <w:szCs w:val="28"/>
              </w:rPr>
              <w:t>Майорское сельское поселение</w:t>
            </w:r>
          </w:p>
        </w:tc>
        <w:tc>
          <w:tcPr>
            <w:tcW w:w="3118" w:type="dxa"/>
          </w:tcPr>
          <w:p w:rsidR="004D4B9F" w:rsidRPr="005411C8" w:rsidRDefault="005411C8" w:rsidP="004D4B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1C8">
              <w:rPr>
                <w:sz w:val="28"/>
                <w:szCs w:val="28"/>
              </w:rPr>
              <w:t>Капитальный ремонт «Братской могилы», расположенной по адресу: Россия, Ростовская область, Орловский район, х. Майорский, ул. Магистральная, 24</w:t>
            </w:r>
          </w:p>
        </w:tc>
        <w:tc>
          <w:tcPr>
            <w:tcW w:w="1215" w:type="dxa"/>
          </w:tcPr>
          <w:p w:rsidR="004D4B9F" w:rsidRPr="005411C8" w:rsidRDefault="005411C8" w:rsidP="004D4B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1C8">
              <w:rPr>
                <w:sz w:val="28"/>
                <w:szCs w:val="28"/>
              </w:rPr>
              <w:t>4 426,6</w:t>
            </w:r>
          </w:p>
        </w:tc>
        <w:tc>
          <w:tcPr>
            <w:tcW w:w="1643" w:type="dxa"/>
          </w:tcPr>
          <w:p w:rsidR="004D4B9F" w:rsidRPr="005411C8" w:rsidRDefault="005411C8" w:rsidP="004D4B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1C8">
              <w:rPr>
                <w:sz w:val="28"/>
                <w:szCs w:val="28"/>
              </w:rPr>
              <w:t>4 222,9</w:t>
            </w:r>
          </w:p>
        </w:tc>
        <w:tc>
          <w:tcPr>
            <w:tcW w:w="1643" w:type="dxa"/>
          </w:tcPr>
          <w:p w:rsidR="004D4B9F" w:rsidRPr="005411C8" w:rsidRDefault="005411C8" w:rsidP="004D4B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11C8">
              <w:rPr>
                <w:sz w:val="28"/>
                <w:szCs w:val="28"/>
              </w:rPr>
              <w:t>203,7</w:t>
            </w:r>
          </w:p>
        </w:tc>
      </w:tr>
      <w:tr w:rsidR="005411C8" w:rsidTr="00C36339">
        <w:tc>
          <w:tcPr>
            <w:tcW w:w="5353" w:type="dxa"/>
            <w:gridSpan w:val="3"/>
          </w:tcPr>
          <w:p w:rsidR="005411C8" w:rsidRPr="005411C8" w:rsidRDefault="005411C8" w:rsidP="004D4B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411C8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15" w:type="dxa"/>
          </w:tcPr>
          <w:p w:rsidR="005411C8" w:rsidRPr="005411C8" w:rsidRDefault="005411C8" w:rsidP="004D4B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411C8">
              <w:rPr>
                <w:b/>
                <w:sz w:val="28"/>
                <w:szCs w:val="28"/>
              </w:rPr>
              <w:t>4 426,6</w:t>
            </w:r>
          </w:p>
        </w:tc>
        <w:tc>
          <w:tcPr>
            <w:tcW w:w="1643" w:type="dxa"/>
          </w:tcPr>
          <w:p w:rsidR="005411C8" w:rsidRPr="005411C8" w:rsidRDefault="005411C8" w:rsidP="004D4B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411C8">
              <w:rPr>
                <w:b/>
                <w:sz w:val="28"/>
                <w:szCs w:val="28"/>
              </w:rPr>
              <w:t>4 222,9</w:t>
            </w:r>
          </w:p>
        </w:tc>
        <w:tc>
          <w:tcPr>
            <w:tcW w:w="1643" w:type="dxa"/>
          </w:tcPr>
          <w:p w:rsidR="005411C8" w:rsidRPr="005411C8" w:rsidRDefault="005411C8" w:rsidP="004D4B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411C8">
              <w:rPr>
                <w:b/>
                <w:sz w:val="28"/>
                <w:szCs w:val="28"/>
              </w:rPr>
              <w:t>203,7</w:t>
            </w:r>
          </w:p>
        </w:tc>
      </w:tr>
    </w:tbl>
    <w:p w:rsidR="004D4B9F" w:rsidRPr="004D4B9F" w:rsidRDefault="004D4B9F" w:rsidP="004D4B9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6FED" w:rsidRDefault="00BE6FED" w:rsidP="00BE6FED">
      <w:pPr>
        <w:jc w:val="both"/>
        <w:rPr>
          <w:sz w:val="28"/>
          <w:szCs w:val="28"/>
        </w:rPr>
      </w:pPr>
    </w:p>
    <w:p w:rsidR="00BE6FED" w:rsidRDefault="00BE6FED" w:rsidP="00BE6FED">
      <w:pPr>
        <w:jc w:val="both"/>
        <w:rPr>
          <w:sz w:val="28"/>
          <w:szCs w:val="28"/>
        </w:rPr>
      </w:pPr>
    </w:p>
    <w:p w:rsidR="001361CC" w:rsidRPr="001F5244" w:rsidRDefault="00727C20" w:rsidP="00F646FF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9F3BEF">
        <w:rPr>
          <w:sz w:val="28"/>
          <w:szCs w:val="28"/>
        </w:rPr>
        <w:t xml:space="preserve">                                                        </w:t>
      </w:r>
      <w:r w:rsidR="008E7ED1">
        <w:rPr>
          <w:sz w:val="28"/>
          <w:szCs w:val="28"/>
        </w:rPr>
        <w:t>Н.Н.Калинина</w:t>
      </w:r>
    </w:p>
    <w:p w:rsidR="004F5B5B" w:rsidRPr="001F5244" w:rsidRDefault="004F5B5B" w:rsidP="00F646FF">
      <w:pPr>
        <w:ind w:firstLine="709"/>
        <w:jc w:val="center"/>
        <w:rPr>
          <w:sz w:val="28"/>
          <w:szCs w:val="28"/>
        </w:rPr>
      </w:pPr>
    </w:p>
    <w:p w:rsidR="004F5B5B" w:rsidRPr="001F5244" w:rsidRDefault="004F5B5B" w:rsidP="004F5B5B">
      <w:pPr>
        <w:ind w:firstLine="709"/>
        <w:jc w:val="both"/>
        <w:rPr>
          <w:sz w:val="28"/>
          <w:szCs w:val="28"/>
        </w:rPr>
      </w:pPr>
    </w:p>
    <w:p w:rsidR="004F5B5B" w:rsidRPr="001F5244" w:rsidRDefault="004F5B5B" w:rsidP="004F5B5B">
      <w:pPr>
        <w:ind w:firstLine="709"/>
        <w:jc w:val="both"/>
        <w:rPr>
          <w:sz w:val="28"/>
          <w:szCs w:val="28"/>
        </w:rPr>
      </w:pPr>
    </w:p>
    <w:p w:rsidR="00193279" w:rsidRPr="001F5244" w:rsidRDefault="00193279" w:rsidP="001361CC">
      <w:pPr>
        <w:shd w:val="clear" w:color="auto" w:fill="FFFFFF"/>
        <w:autoSpaceDE w:val="0"/>
        <w:autoSpaceDN w:val="0"/>
        <w:adjustRightInd w:val="0"/>
        <w:ind w:left="5812"/>
        <w:jc w:val="both"/>
        <w:rPr>
          <w:color w:val="000000"/>
          <w:sz w:val="28"/>
          <w:szCs w:val="28"/>
        </w:rPr>
      </w:pPr>
    </w:p>
    <w:p w:rsidR="00193279" w:rsidRPr="001F5244" w:rsidRDefault="00193279" w:rsidP="004F5B5B">
      <w:pPr>
        <w:shd w:val="clear" w:color="auto" w:fill="FFFFFF"/>
        <w:autoSpaceDE w:val="0"/>
        <w:autoSpaceDN w:val="0"/>
        <w:adjustRightInd w:val="0"/>
        <w:ind w:left="5812"/>
        <w:rPr>
          <w:color w:val="000000"/>
          <w:sz w:val="28"/>
          <w:szCs w:val="28"/>
        </w:rPr>
      </w:pPr>
    </w:p>
    <w:p w:rsidR="00193279" w:rsidRPr="001F5244" w:rsidRDefault="00193279" w:rsidP="004F5B5B">
      <w:pPr>
        <w:shd w:val="clear" w:color="auto" w:fill="FFFFFF"/>
        <w:autoSpaceDE w:val="0"/>
        <w:autoSpaceDN w:val="0"/>
        <w:adjustRightInd w:val="0"/>
        <w:ind w:left="5812"/>
        <w:rPr>
          <w:color w:val="000000"/>
          <w:sz w:val="28"/>
          <w:szCs w:val="28"/>
        </w:rPr>
      </w:pPr>
    </w:p>
    <w:p w:rsidR="00193279" w:rsidRDefault="00193279" w:rsidP="004F5B5B">
      <w:pPr>
        <w:shd w:val="clear" w:color="auto" w:fill="FFFFFF"/>
        <w:autoSpaceDE w:val="0"/>
        <w:autoSpaceDN w:val="0"/>
        <w:adjustRightInd w:val="0"/>
        <w:ind w:left="5812"/>
        <w:rPr>
          <w:color w:val="000000"/>
          <w:sz w:val="28"/>
          <w:szCs w:val="28"/>
        </w:rPr>
      </w:pPr>
    </w:p>
    <w:sectPr w:rsidR="00193279" w:rsidSect="00AC1CC9">
      <w:footerReference w:type="even" r:id="rId6"/>
      <w:footerReference w:type="default" r:id="rId7"/>
      <w:pgSz w:w="11907" w:h="16840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FF6" w:rsidRDefault="00A53FF6">
      <w:r>
        <w:separator/>
      </w:r>
    </w:p>
  </w:endnote>
  <w:endnote w:type="continuationSeparator" w:id="1">
    <w:p w:rsidR="00A53FF6" w:rsidRDefault="00A53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5026C2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5026C2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11C8">
      <w:rPr>
        <w:rStyle w:val="a7"/>
        <w:noProof/>
      </w:rPr>
      <w:t>3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FF6" w:rsidRDefault="00A53FF6">
      <w:r>
        <w:separator/>
      </w:r>
    </w:p>
  </w:footnote>
  <w:footnote w:type="continuationSeparator" w:id="1">
    <w:p w:rsidR="00A53FF6" w:rsidRDefault="00A53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0E5"/>
    <w:rsid w:val="00002E0C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58CF"/>
    <w:rsid w:val="002324B0"/>
    <w:rsid w:val="00241F94"/>
    <w:rsid w:val="0024312A"/>
    <w:rsid w:val="00244DDA"/>
    <w:rsid w:val="0025254B"/>
    <w:rsid w:val="00262FBC"/>
    <w:rsid w:val="00267547"/>
    <w:rsid w:val="00287D2C"/>
    <w:rsid w:val="002A35CA"/>
    <w:rsid w:val="002B4A15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7E8B"/>
    <w:rsid w:val="00395200"/>
    <w:rsid w:val="00395AFE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D4B9F"/>
    <w:rsid w:val="004E3273"/>
    <w:rsid w:val="004F5B5B"/>
    <w:rsid w:val="005026C2"/>
    <w:rsid w:val="005076BE"/>
    <w:rsid w:val="005076DE"/>
    <w:rsid w:val="00516820"/>
    <w:rsid w:val="00516936"/>
    <w:rsid w:val="00517CA8"/>
    <w:rsid w:val="00521312"/>
    <w:rsid w:val="00521E64"/>
    <w:rsid w:val="0053460B"/>
    <w:rsid w:val="005411C8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5B5C"/>
    <w:rsid w:val="00662106"/>
    <w:rsid w:val="006626A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B0697"/>
    <w:rsid w:val="007C7EDE"/>
    <w:rsid w:val="007D0E26"/>
    <w:rsid w:val="007D4007"/>
    <w:rsid w:val="007E2261"/>
    <w:rsid w:val="008071F7"/>
    <w:rsid w:val="0081133F"/>
    <w:rsid w:val="008123A7"/>
    <w:rsid w:val="00812962"/>
    <w:rsid w:val="00815097"/>
    <w:rsid w:val="008159D8"/>
    <w:rsid w:val="008305E9"/>
    <w:rsid w:val="00832464"/>
    <w:rsid w:val="00834B9F"/>
    <w:rsid w:val="008470CD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245D7"/>
    <w:rsid w:val="00A30824"/>
    <w:rsid w:val="00A46DA6"/>
    <w:rsid w:val="00A53FF6"/>
    <w:rsid w:val="00A605C0"/>
    <w:rsid w:val="00A80B31"/>
    <w:rsid w:val="00A86026"/>
    <w:rsid w:val="00AA0D58"/>
    <w:rsid w:val="00AB089A"/>
    <w:rsid w:val="00AB2901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4439"/>
    <w:rsid w:val="00B35290"/>
    <w:rsid w:val="00B42DCA"/>
    <w:rsid w:val="00B4630D"/>
    <w:rsid w:val="00B64185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1EA1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D3D3A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75CCC"/>
    <w:rsid w:val="00D80381"/>
    <w:rsid w:val="00D82C55"/>
    <w:rsid w:val="00DA1DA2"/>
    <w:rsid w:val="00DA341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5EDB"/>
    <w:rsid w:val="00F90144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144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24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Пользователь</cp:lastModifiedBy>
  <cp:revision>3</cp:revision>
  <cp:lastPrinted>2016-01-31T10:52:00Z</cp:lastPrinted>
  <dcterms:created xsi:type="dcterms:W3CDTF">2019-02-27T15:10:00Z</dcterms:created>
  <dcterms:modified xsi:type="dcterms:W3CDTF">2019-02-27T15:37:00Z</dcterms:modified>
</cp:coreProperties>
</file>